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0F17D2CC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+*xfs*pvs*Akl*cvA*oaw*uEw*nCk*nqc*uEw*tuk*pBk*-</w:t>
            </w:r>
            <w:r>
              <w:rPr>
                <w:rFonts w:ascii="PDF417x" w:hAnsi="PDF417x"/>
                <w:sz w:val="24"/>
                <w:szCs w:val="24"/>
              </w:rPr>
              <w:br/>
              <w:t>+*yqw*xib*sfn*pxk*ugc*xDg*snE*gjl*mya*uyb*zew*-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+*eDs*ors*lyd*lyd*lyd*Ftz*Dlg*xrt*sfx*btv*zfE*-</w:t>
            </w:r>
            <w:r>
              <w:rPr>
                <w:rFonts w:ascii="PDF417x" w:hAnsi="PDF417x"/>
                <w:sz w:val="24"/>
                <w:szCs w:val="24"/>
              </w:rPr>
              <w:br/>
              <w:t>+*ftw*Ehk*oEa*qEB*kkf*uhw*miy*vsu*woj*CAl*onA*-</w:t>
            </w:r>
            <w:r>
              <w:rPr>
                <w:rFonts w:ascii="PDF417x" w:hAnsi="PDF417x"/>
                <w:sz w:val="24"/>
                <w:szCs w:val="24"/>
              </w:rPr>
              <w:br/>
              <w:t>+*ftA*Brt*fxk*pyw*bxg*klt*wau*Brt*xAe*utA*uws*-</w:t>
            </w:r>
            <w:r>
              <w:rPr>
                <w:rFonts w:ascii="PDF417x" w:hAnsi="PDF417x"/>
                <w:sz w:val="24"/>
                <w:szCs w:val="24"/>
              </w:rPr>
              <w:br/>
              <w:t>+*xjq*igw*Dds*lju*ujv*boC*rBb*uzn*gci*ECy*uzq*-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4DFA10FE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352EE15E" w14:textId="293FDD91" w:rsidR="00B92D0F" w:rsidRPr="00B92D0F" w:rsidRDefault="00B92D0F" w:rsidP="008266E9">
      <w:pPr>
        <w:jc w:val="both"/>
        <w:rPr>
          <w:rFonts w:eastAsia="Times New Roman" w:cs="Times New Roman"/>
          <w:noProof w:val="0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12C73053" w14:textId="77777777" w:rsidR="003C4360" w:rsidRDefault="003C4360" w:rsidP="00D92ACA">
      <w:pPr>
        <w:rPr>
          <w:rFonts w:ascii="Roboto" w:eastAsia="Times New Roman" w:hAnsi="Roboto" w:cs="Times New Roman"/>
          <w:color w:val="000000"/>
          <w:sz w:val="20"/>
          <w:szCs w:val="20"/>
          <w:lang w:eastAsia="hr-HR"/>
        </w:rPr>
      </w:pPr>
    </w:p>
    <w:p w14:paraId="02728FF9" w14:textId="146F8362" w:rsidR="00303FBB" w:rsidRPr="00282F77" w:rsidRDefault="00303FBB" w:rsidP="00D92A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282F7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KLASA: 024-05/26-01/01</w:t>
      </w:r>
      <w:r w:rsidRPr="00282F7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>URBROJ: 238-29-03/1-26-11</w:t>
      </w:r>
      <w:r w:rsidRPr="00282F7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>Sveta Nedelja, 01.06.2026.</w:t>
      </w:r>
    </w:p>
    <w:p w14:paraId="417408EE" w14:textId="2DC1ED15" w:rsidR="00FB7579" w:rsidRDefault="00FB7579" w:rsidP="00F16D68">
      <w:pPr>
        <w:pStyle w:val="Naslov"/>
        <w:jc w:val="center"/>
        <w:rPr>
          <w:rFonts w:ascii="Roboto" w:hAnsi="Roboto"/>
          <w:b/>
          <w:bCs/>
          <w:sz w:val="28"/>
          <w:szCs w:val="28"/>
        </w:rPr>
      </w:pPr>
    </w:p>
    <w:p w14:paraId="6B1C843F" w14:textId="77777777" w:rsidR="00282F77" w:rsidRPr="00BF2D37" w:rsidRDefault="00282F77" w:rsidP="00282F77">
      <w:pPr>
        <w:jc w:val="both"/>
        <w:rPr>
          <w:rFonts w:ascii="Times New Roman" w:hAnsi="Times New Roman"/>
          <w:sz w:val="24"/>
          <w:szCs w:val="24"/>
        </w:rPr>
      </w:pPr>
      <w:r w:rsidRPr="00BF2D37">
        <w:rPr>
          <w:rFonts w:ascii="Times New Roman" w:hAnsi="Times New Roman"/>
          <w:sz w:val="24"/>
          <w:szCs w:val="24"/>
        </w:rPr>
        <w:t xml:space="preserve">Na temelju članka </w:t>
      </w:r>
      <w:r>
        <w:rPr>
          <w:rFonts w:ascii="Times New Roman" w:hAnsi="Times New Roman"/>
          <w:sz w:val="24"/>
          <w:szCs w:val="24"/>
        </w:rPr>
        <w:t>60</w:t>
      </w:r>
      <w:r w:rsidRPr="00BF2D37">
        <w:rPr>
          <w:rFonts w:ascii="Times New Roman" w:hAnsi="Times New Roman"/>
          <w:sz w:val="24"/>
          <w:szCs w:val="24"/>
        </w:rPr>
        <w:t>. Zakona o proračunu (Narodne novine</w:t>
      </w:r>
      <w:r>
        <w:rPr>
          <w:rFonts w:ascii="Times New Roman" w:hAnsi="Times New Roman"/>
          <w:sz w:val="24"/>
          <w:szCs w:val="24"/>
        </w:rPr>
        <w:t>,</w:t>
      </w:r>
      <w:r w:rsidRPr="00BF2D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broj </w:t>
      </w:r>
      <w:r w:rsidRPr="00BF2D37">
        <w:rPr>
          <w:rFonts w:ascii="Times New Roman" w:hAnsi="Times New Roman"/>
          <w:sz w:val="24"/>
          <w:szCs w:val="24"/>
        </w:rPr>
        <w:t xml:space="preserve">144/21),  članka 46. </w:t>
      </w:r>
      <w:r w:rsidRPr="00BF2D37">
        <w:rPr>
          <w:rFonts w:ascii="Times New Roman" w:hAnsi="Times New Roman"/>
          <w:color w:val="000000"/>
          <w:sz w:val="24"/>
          <w:szCs w:val="24"/>
        </w:rPr>
        <w:t>Statuta</w:t>
      </w:r>
      <w:r w:rsidRPr="00BF2D37">
        <w:rPr>
          <w:rFonts w:ascii="Times New Roman" w:hAnsi="Times New Roman"/>
          <w:sz w:val="24"/>
          <w:szCs w:val="24"/>
        </w:rPr>
        <w:t xml:space="preserve"> Grada Svete Nedelje (Glasnik Grada Svete Nedelje</w:t>
      </w:r>
      <w:r>
        <w:rPr>
          <w:rFonts w:ascii="Times New Roman" w:hAnsi="Times New Roman"/>
          <w:sz w:val="24"/>
          <w:szCs w:val="24"/>
        </w:rPr>
        <w:t>,</w:t>
      </w:r>
      <w:r w:rsidRPr="00BF2D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broj </w:t>
      </w:r>
      <w:r w:rsidRPr="00BF2D37">
        <w:rPr>
          <w:rFonts w:ascii="Times New Roman" w:hAnsi="Times New Roman"/>
          <w:sz w:val="24"/>
          <w:szCs w:val="24"/>
        </w:rPr>
        <w:t>09/09, 10/11, 02/13, 03/13-pročišćeni tekst, 03/18, 04/19, 02/20, 03/20-pročišćeni tekst, 01/21) i članka 13. Odluke o izvršavanju Proračuna Grada Svete Nedelje za 202</w:t>
      </w:r>
      <w:r>
        <w:rPr>
          <w:rFonts w:ascii="Times New Roman" w:hAnsi="Times New Roman"/>
          <w:sz w:val="24"/>
          <w:szCs w:val="24"/>
        </w:rPr>
        <w:t>6</w:t>
      </w:r>
      <w:r w:rsidRPr="00BF2D37">
        <w:rPr>
          <w:rFonts w:ascii="Times New Roman" w:hAnsi="Times New Roman"/>
          <w:sz w:val="24"/>
          <w:szCs w:val="24"/>
        </w:rPr>
        <w:t>. godinu (Glasnik Grada Svete Nedelje</w:t>
      </w:r>
      <w:r>
        <w:rPr>
          <w:rFonts w:ascii="Times New Roman" w:hAnsi="Times New Roman"/>
          <w:sz w:val="24"/>
          <w:szCs w:val="24"/>
        </w:rPr>
        <w:t>, broj 12/25</w:t>
      </w:r>
      <w:r w:rsidRPr="00BF2D3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F2D37">
        <w:rPr>
          <w:rFonts w:ascii="Times New Roman" w:hAnsi="Times New Roman"/>
          <w:sz w:val="24"/>
          <w:szCs w:val="24"/>
        </w:rPr>
        <w:t xml:space="preserve">gradonačelnik Grada Svete Nedelje dana </w:t>
      </w:r>
      <w:r>
        <w:rPr>
          <w:rFonts w:ascii="Times New Roman" w:hAnsi="Times New Roman"/>
          <w:sz w:val="24"/>
          <w:szCs w:val="24"/>
        </w:rPr>
        <w:t>01.06.2026. godine</w:t>
      </w:r>
      <w:r w:rsidRPr="00BF2D37">
        <w:rPr>
          <w:rFonts w:ascii="Times New Roman" w:hAnsi="Times New Roman"/>
          <w:sz w:val="24"/>
          <w:szCs w:val="24"/>
        </w:rPr>
        <w:t xml:space="preserve"> donio je sljedeću </w:t>
      </w:r>
    </w:p>
    <w:p w14:paraId="400A64F1" w14:textId="77777777" w:rsidR="00282F77" w:rsidRPr="00BF2D37" w:rsidRDefault="00282F77" w:rsidP="00282F77">
      <w:pPr>
        <w:jc w:val="both"/>
        <w:rPr>
          <w:rFonts w:ascii="Times New Roman" w:hAnsi="Times New Roman"/>
          <w:sz w:val="24"/>
          <w:szCs w:val="24"/>
        </w:rPr>
      </w:pPr>
    </w:p>
    <w:p w14:paraId="69CF355C" w14:textId="77777777" w:rsidR="00282F77" w:rsidRPr="00BF2D37" w:rsidRDefault="00282F77" w:rsidP="00282F77">
      <w:pPr>
        <w:jc w:val="both"/>
        <w:rPr>
          <w:rFonts w:ascii="Times New Roman" w:hAnsi="Times New Roman"/>
          <w:sz w:val="24"/>
          <w:szCs w:val="24"/>
        </w:rPr>
      </w:pPr>
    </w:p>
    <w:p w14:paraId="4D3EF305" w14:textId="77777777" w:rsidR="00282F77" w:rsidRPr="00BF2D37" w:rsidRDefault="00282F77" w:rsidP="00282F7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02FDF68A" w14:textId="77777777" w:rsidR="00282F77" w:rsidRPr="00BF2D37" w:rsidRDefault="00282F77" w:rsidP="00282F77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F2D37">
        <w:rPr>
          <w:rFonts w:ascii="Times New Roman" w:hAnsi="Times New Roman"/>
          <w:b/>
          <w:sz w:val="24"/>
          <w:szCs w:val="24"/>
        </w:rPr>
        <w:t xml:space="preserve">O D L U K U </w:t>
      </w:r>
    </w:p>
    <w:p w14:paraId="63E7B8F0" w14:textId="77777777" w:rsidR="00282F77" w:rsidRPr="00BF2D37" w:rsidRDefault="00282F77" w:rsidP="00282F77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F2D37">
        <w:rPr>
          <w:rFonts w:ascii="Times New Roman" w:hAnsi="Times New Roman"/>
          <w:b/>
          <w:sz w:val="24"/>
          <w:szCs w:val="24"/>
        </w:rPr>
        <w:t>O PRERASPODJELI SREDSTAVA PLANIRANIH U ODLUCI O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F2D37">
        <w:rPr>
          <w:rFonts w:ascii="Times New Roman" w:hAnsi="Times New Roman"/>
          <w:b/>
          <w:sz w:val="24"/>
          <w:szCs w:val="24"/>
        </w:rPr>
        <w:t>IZMJENI I DOPUNI ODLUKE O PRORAČUNU GRADA SVETE NEDELJE ZA 202</w:t>
      </w:r>
      <w:r>
        <w:rPr>
          <w:rFonts w:ascii="Times New Roman" w:hAnsi="Times New Roman"/>
          <w:b/>
          <w:sz w:val="24"/>
          <w:szCs w:val="24"/>
        </w:rPr>
        <w:t>6</w:t>
      </w:r>
      <w:r w:rsidRPr="00BF2D37">
        <w:rPr>
          <w:rFonts w:ascii="Times New Roman" w:hAnsi="Times New Roman"/>
          <w:b/>
          <w:sz w:val="24"/>
          <w:szCs w:val="24"/>
        </w:rPr>
        <w:t>. GODINU</w:t>
      </w:r>
    </w:p>
    <w:p w14:paraId="4BAEC0DB" w14:textId="77777777" w:rsidR="00282F77" w:rsidRPr="00BF2D37" w:rsidRDefault="00282F77" w:rsidP="00282F77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F2D37">
        <w:rPr>
          <w:rFonts w:ascii="Times New Roman" w:hAnsi="Times New Roman"/>
          <w:b/>
          <w:sz w:val="24"/>
          <w:szCs w:val="24"/>
        </w:rPr>
        <w:t>I PROJEKCIJE PRORAČUNA ZA 202</w:t>
      </w:r>
      <w:r>
        <w:rPr>
          <w:rFonts w:ascii="Times New Roman" w:hAnsi="Times New Roman"/>
          <w:b/>
          <w:sz w:val="24"/>
          <w:szCs w:val="24"/>
        </w:rPr>
        <w:t>7</w:t>
      </w:r>
      <w:r w:rsidRPr="00BF2D37">
        <w:rPr>
          <w:rFonts w:ascii="Times New Roman" w:hAnsi="Times New Roman"/>
          <w:b/>
          <w:sz w:val="24"/>
          <w:szCs w:val="24"/>
        </w:rPr>
        <w:t>. I 202</w:t>
      </w:r>
      <w:r>
        <w:rPr>
          <w:rFonts w:ascii="Times New Roman" w:hAnsi="Times New Roman"/>
          <w:b/>
          <w:sz w:val="24"/>
          <w:szCs w:val="24"/>
        </w:rPr>
        <w:t>8</w:t>
      </w:r>
      <w:r w:rsidRPr="00BF2D37">
        <w:rPr>
          <w:rFonts w:ascii="Times New Roman" w:hAnsi="Times New Roman"/>
          <w:b/>
          <w:sz w:val="24"/>
          <w:szCs w:val="24"/>
        </w:rPr>
        <w:t>. GODINU</w:t>
      </w:r>
    </w:p>
    <w:p w14:paraId="0A297119" w14:textId="77777777" w:rsidR="00282F77" w:rsidRPr="00BF2D37" w:rsidRDefault="00282F77" w:rsidP="00282F77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E46FE5" w14:textId="77777777" w:rsidR="00282F77" w:rsidRPr="00BF2D37" w:rsidRDefault="00282F77" w:rsidP="00282F77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0A59DA7" w14:textId="77777777" w:rsidR="00282F77" w:rsidRPr="00BF2D37" w:rsidRDefault="00282F77" w:rsidP="00282F77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F2D37">
        <w:rPr>
          <w:rFonts w:ascii="Times New Roman" w:hAnsi="Times New Roman"/>
          <w:b/>
          <w:sz w:val="24"/>
          <w:szCs w:val="24"/>
        </w:rPr>
        <w:t>Članak 1.</w:t>
      </w:r>
    </w:p>
    <w:p w14:paraId="2C9DD414" w14:textId="77777777" w:rsidR="00282F77" w:rsidRPr="00BF2D37" w:rsidRDefault="00282F77" w:rsidP="00282F77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DDD6E3" w14:textId="77777777" w:rsidR="00282F77" w:rsidRPr="00BF2D37" w:rsidRDefault="00282F77" w:rsidP="00282F77">
      <w:pPr>
        <w:pStyle w:val="Bezproreda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BF2D37">
        <w:rPr>
          <w:rFonts w:ascii="Times New Roman" w:hAnsi="Times New Roman"/>
          <w:bCs/>
          <w:sz w:val="24"/>
          <w:szCs w:val="24"/>
        </w:rPr>
        <w:t xml:space="preserve">Gradonačelnik Grada Svete Nedelje preraspodjeljuje sredstva unutar i između proračunskih razdjela u Odluci o </w:t>
      </w:r>
      <w:r>
        <w:rPr>
          <w:rFonts w:ascii="Times New Roman" w:hAnsi="Times New Roman"/>
          <w:bCs/>
          <w:sz w:val="24"/>
          <w:szCs w:val="24"/>
        </w:rPr>
        <w:t>I</w:t>
      </w:r>
      <w:r w:rsidRPr="00BF2D37">
        <w:rPr>
          <w:rFonts w:ascii="Times New Roman" w:hAnsi="Times New Roman"/>
          <w:bCs/>
          <w:sz w:val="24"/>
          <w:szCs w:val="24"/>
        </w:rPr>
        <w:t>zmjeni i dopuni Odluke o proračunu Grade Svete Nedelje za 202</w:t>
      </w:r>
      <w:r>
        <w:rPr>
          <w:rFonts w:ascii="Times New Roman" w:hAnsi="Times New Roman"/>
          <w:bCs/>
          <w:sz w:val="24"/>
          <w:szCs w:val="24"/>
        </w:rPr>
        <w:t>6</w:t>
      </w:r>
      <w:r w:rsidRPr="00BF2D37">
        <w:rPr>
          <w:rFonts w:ascii="Times New Roman" w:hAnsi="Times New Roman"/>
          <w:bCs/>
          <w:sz w:val="24"/>
          <w:szCs w:val="24"/>
        </w:rPr>
        <w:t>. godinu i projekcije proračuna za 202</w:t>
      </w:r>
      <w:r>
        <w:rPr>
          <w:rFonts w:ascii="Times New Roman" w:hAnsi="Times New Roman"/>
          <w:bCs/>
          <w:sz w:val="24"/>
          <w:szCs w:val="24"/>
        </w:rPr>
        <w:t>7</w:t>
      </w:r>
      <w:r w:rsidRPr="00BF2D37">
        <w:rPr>
          <w:rFonts w:ascii="Times New Roman" w:hAnsi="Times New Roman"/>
          <w:bCs/>
          <w:sz w:val="24"/>
          <w:szCs w:val="24"/>
        </w:rPr>
        <w:t>. i 202</w:t>
      </w:r>
      <w:r>
        <w:rPr>
          <w:rFonts w:ascii="Times New Roman" w:hAnsi="Times New Roman"/>
          <w:bCs/>
          <w:sz w:val="24"/>
          <w:szCs w:val="24"/>
        </w:rPr>
        <w:t>8</w:t>
      </w:r>
      <w:r w:rsidRPr="00BF2D37">
        <w:rPr>
          <w:rFonts w:ascii="Times New Roman" w:hAnsi="Times New Roman"/>
          <w:bCs/>
          <w:sz w:val="24"/>
          <w:szCs w:val="24"/>
        </w:rPr>
        <w:t>. godinu (Glasnik Grada Svete Nedelje</w:t>
      </w:r>
      <w:r>
        <w:rPr>
          <w:rFonts w:ascii="Times New Roman" w:hAnsi="Times New Roman"/>
          <w:bCs/>
          <w:sz w:val="24"/>
          <w:szCs w:val="24"/>
        </w:rPr>
        <w:t>,</w:t>
      </w:r>
      <w:r w:rsidRPr="00BF2D37">
        <w:rPr>
          <w:rFonts w:ascii="Times New Roman" w:hAnsi="Times New Roman"/>
          <w:bCs/>
          <w:sz w:val="24"/>
          <w:szCs w:val="24"/>
        </w:rPr>
        <w:t xml:space="preserve"> broj </w:t>
      </w:r>
      <w:r>
        <w:rPr>
          <w:rFonts w:ascii="Times New Roman" w:hAnsi="Times New Roman"/>
          <w:bCs/>
          <w:sz w:val="24"/>
          <w:szCs w:val="24"/>
        </w:rPr>
        <w:t>2/2026</w:t>
      </w:r>
      <w:r w:rsidRPr="00BF2D37">
        <w:rPr>
          <w:rFonts w:ascii="Times New Roman" w:hAnsi="Times New Roman"/>
          <w:bCs/>
          <w:sz w:val="24"/>
          <w:szCs w:val="24"/>
        </w:rPr>
        <w:t>) u stupcu Novi plan 202</w:t>
      </w:r>
      <w:r>
        <w:rPr>
          <w:rFonts w:ascii="Times New Roman" w:hAnsi="Times New Roman"/>
          <w:bCs/>
          <w:sz w:val="24"/>
          <w:szCs w:val="24"/>
        </w:rPr>
        <w:t>6</w:t>
      </w:r>
      <w:r w:rsidRPr="00BF2D37">
        <w:rPr>
          <w:rFonts w:ascii="Times New Roman" w:hAnsi="Times New Roman"/>
          <w:bCs/>
          <w:sz w:val="24"/>
          <w:szCs w:val="24"/>
        </w:rPr>
        <w:t xml:space="preserve">. do visine 5% rashoda i izdataka na proračunskoj stavci koja se smanjuje. </w:t>
      </w:r>
    </w:p>
    <w:p w14:paraId="5A5B731B" w14:textId="77777777" w:rsidR="00977027" w:rsidRDefault="00977027" w:rsidP="00E31B3D">
      <w:pPr>
        <w:pStyle w:val="StandardWeb"/>
        <w:shd w:val="clear" w:color="auto" w:fill="FFFFFF"/>
        <w:spacing w:before="0" w:beforeAutospacing="0" w:after="225" w:afterAutospacing="0"/>
        <w:rPr>
          <w:rFonts w:ascii="Roboto" w:hAnsi="Roboto" w:cstheme="minorHAnsi"/>
          <w:color w:val="000000"/>
          <w:sz w:val="20"/>
          <w:szCs w:val="20"/>
        </w:rPr>
      </w:pPr>
    </w:p>
    <w:sectPr w:rsidR="00977027" w:rsidSect="00712ABB">
      <w:footerReference w:type="default" r:id="rId7"/>
      <w:headerReference w:type="first" r:id="rId8"/>
      <w:footerReference w:type="first" r:id="rId9"/>
      <w:pgSz w:w="11906" w:h="16838"/>
      <w:pgMar w:top="1440" w:right="1080" w:bottom="1440" w:left="1080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A405A" w14:textId="77777777" w:rsidR="000C3B0B" w:rsidRDefault="000C3B0B" w:rsidP="00977A6D">
      <w:r>
        <w:separator/>
      </w:r>
    </w:p>
  </w:endnote>
  <w:endnote w:type="continuationSeparator" w:id="0">
    <w:p w14:paraId="00CD8388" w14:textId="77777777" w:rsidR="000C3B0B" w:rsidRDefault="000C3B0B" w:rsidP="0097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522CF" w14:textId="77BF8833" w:rsidR="008F0DCA" w:rsidRDefault="00712ABB" w:rsidP="00712ABB">
    <w:pPr>
      <w:pStyle w:val="Podnoje"/>
      <w:jc w:val="center"/>
    </w:pPr>
    <w:r>
      <w:fldChar w:fldCharType="begin"/>
    </w:r>
    <w:r>
      <w:instrText xml:space="preserve"> PAGE  \* ArabicDash  \* MERGEFORMAT </w:instrText>
    </w:r>
    <w:r>
      <w:fldChar w:fldCharType="separate"/>
    </w:r>
    <w:r>
      <w:t>- 2 -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0D71" w14:textId="3410A6E6" w:rsidR="006C47B9" w:rsidRDefault="00F470C3" w:rsidP="006C47B9">
    <w:pPr>
      <w:pStyle w:val="Podnoje"/>
      <w:jc w:val="center"/>
    </w:pPr>
    <w:r>
      <mc:AlternateContent>
        <mc:Choice Requires="wps">
          <w:drawing>
            <wp:anchor distT="0" distB="0" distL="114300" distR="114300" simplePos="0" relativeHeight="251657216" behindDoc="1" locked="0" layoutInCell="1" allowOverlap="1" wp14:anchorId="3E98A48C" wp14:editId="04B97FC2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561340" cy="554623"/>
              <wp:effectExtent l="0" t="0" r="1905" b="0"/>
              <wp:wrapTight wrapText="bothSides">
                <wp:wrapPolygon edited="0">
                  <wp:start x="0" y="0"/>
                  <wp:lineTo x="0" y="20784"/>
                  <wp:lineTo x="21551" y="20784"/>
                  <wp:lineTo x="21551" y="0"/>
                  <wp:lineTo x="0" y="0"/>
                </wp:wrapPolygon>
              </wp:wrapTight>
              <wp:docPr id="133966410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1340" cy="55462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E6EB1C6" w14:textId="106E6080" w:rsidR="00854C10" w:rsidRPr="009F59B3" w:rsidRDefault="00126A60" w:rsidP="00854C10">
                          <w:pPr>
                            <w:jc w:val="center"/>
                            <w:rPr>
                              <w:rFonts w:ascii="Roboto" w:hAnsi="Roboto"/>
                              <w:sz w:val="16"/>
                              <w:szCs w:val="16"/>
                            </w:rPr>
                          </w:pP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Trg Ante Starčevića 5, p.p. 9</w:t>
                          </w:r>
                          <w:r w:rsidR="00854C10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, </w:t>
                          </w:r>
                          <w:r w:rsidR="00854C10"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10431 Sveta Nedelja</w:t>
                          </w:r>
                          <w:r w:rsidR="00854C10"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br/>
                            <w:t>Tel: 01 3335 444</w:t>
                          </w:r>
                          <w:r w:rsidR="00854C10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854C10"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Fax: 01 3373 564</w:t>
                          </w:r>
                          <w:r w:rsidR="00854C10">
                            <w:rPr>
                              <w:rFonts w:ascii="Roboto" w:hAnsi="Roboto"/>
                              <w:sz w:val="20"/>
                              <w:szCs w:val="20"/>
                            </w:rPr>
                            <w:t xml:space="preserve">   </w:t>
                          </w:r>
                          <w:r w:rsidR="00854C10"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E-mail: </w:t>
                          </w:r>
                          <w:r w:rsidR="00716249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ured</w:t>
                          </w:r>
                          <w:r w:rsidR="00854C10"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@grad-svetanedelja.hr</w:t>
                          </w:r>
                        </w:p>
                        <w:p w14:paraId="137D0411" w14:textId="3DA93E6E" w:rsidR="00B35F52" w:rsidRPr="009F59B3" w:rsidRDefault="00B35F52" w:rsidP="00F470C3">
                          <w:pPr>
                            <w:jc w:val="center"/>
                            <w:rPr>
                              <w:rFonts w:ascii="Roboto" w:hAnsi="Roboto"/>
                              <w:sz w:val="16"/>
                              <w:szCs w:val="16"/>
                            </w:rPr>
                          </w:pP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OIB: 24436052952</w:t>
                          </w:r>
                          <w:r w:rsidR="00854C10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854C10"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MB: 02562987</w:t>
                          </w:r>
                          <w:r w:rsidR="00854C10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IBAN: HR6324020061843600003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98A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544.2pt;margin-top:0;width:595.4pt;height:43.65pt;z-index:-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" fillcolor="white [3201]" stroked="f" strokeweight=".5pt">
              <v:textbox>
                <w:txbxContent>
                  <w:p w14:paraId="6E6EB1C6" w14:textId="106E6080" w:rsidR="00854C10" w:rsidRPr="009F59B3" w:rsidRDefault="00126A60" w:rsidP="00854C10">
                    <w:pPr>
                      <w:jc w:val="center"/>
                      <w:rPr>
                        <w:rFonts w:ascii="Roboto" w:hAnsi="Roboto"/>
                        <w:sz w:val="16"/>
                        <w:szCs w:val="16"/>
                      </w:rPr>
                    </w:pP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Trg Ante Starčevića 5, p.p. 9</w:t>
                    </w:r>
                    <w:r w:rsidR="00854C10">
                      <w:rPr>
                        <w:rFonts w:ascii="Roboto" w:hAnsi="Roboto"/>
                        <w:sz w:val="16"/>
                        <w:szCs w:val="16"/>
                      </w:rPr>
                      <w:t xml:space="preserve">, </w:t>
                    </w:r>
                    <w:r w:rsidR="00854C10" w:rsidRPr="009F59B3">
                      <w:rPr>
                        <w:rFonts w:ascii="Roboto" w:hAnsi="Roboto"/>
                        <w:sz w:val="16"/>
                        <w:szCs w:val="16"/>
                      </w:rPr>
                      <w:t>10431 Sveta Nedelja</w:t>
                    </w:r>
                    <w:r w:rsidR="00854C10" w:rsidRPr="009F59B3">
                      <w:rPr>
                        <w:rFonts w:ascii="Roboto" w:hAnsi="Roboto"/>
                        <w:sz w:val="16"/>
                        <w:szCs w:val="16"/>
                      </w:rPr>
                      <w:br/>
                      <w:t>Tel: 01 3335 444</w:t>
                    </w:r>
                    <w:r w:rsidR="00854C10"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="00854C10" w:rsidRPr="009F59B3">
                      <w:rPr>
                        <w:rFonts w:ascii="Roboto" w:hAnsi="Roboto"/>
                        <w:sz w:val="16"/>
                        <w:szCs w:val="16"/>
                      </w:rPr>
                      <w:t>Fax: 01 3373 564</w:t>
                    </w:r>
                    <w:r w:rsidR="00854C10">
                      <w:rPr>
                        <w:rFonts w:ascii="Roboto" w:hAnsi="Roboto"/>
                        <w:sz w:val="20"/>
                        <w:szCs w:val="20"/>
                      </w:rPr>
                      <w:t xml:space="preserve">   </w:t>
                    </w:r>
                    <w:r w:rsidR="00854C10" w:rsidRPr="009F59B3">
                      <w:rPr>
                        <w:rFonts w:ascii="Roboto" w:hAnsi="Roboto"/>
                        <w:sz w:val="16"/>
                        <w:szCs w:val="16"/>
                      </w:rPr>
                      <w:t xml:space="preserve">E-mail: </w:t>
                    </w:r>
                    <w:r w:rsidR="00716249">
                      <w:rPr>
                        <w:rFonts w:ascii="Roboto" w:hAnsi="Roboto"/>
                        <w:sz w:val="16"/>
                        <w:szCs w:val="16"/>
                      </w:rPr>
                      <w:t>ured</w:t>
                    </w:r>
                    <w:r w:rsidR="00854C10" w:rsidRPr="009F59B3">
                      <w:rPr>
                        <w:rFonts w:ascii="Roboto" w:hAnsi="Roboto"/>
                        <w:sz w:val="16"/>
                        <w:szCs w:val="16"/>
                      </w:rPr>
                      <w:t>@grad-svetanedelja.hr</w:t>
                    </w:r>
                  </w:p>
                  <w:p w14:paraId="137D0411" w14:textId="3DA93E6E" w:rsidR="00B35F52" w:rsidRPr="009F59B3" w:rsidRDefault="00B35F52" w:rsidP="00F470C3">
                    <w:pPr>
                      <w:jc w:val="center"/>
                      <w:rPr>
                        <w:rFonts w:ascii="Roboto" w:hAnsi="Roboto"/>
                        <w:sz w:val="16"/>
                        <w:szCs w:val="16"/>
                      </w:rPr>
                    </w:pP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OIB: 24436052952</w:t>
                    </w:r>
                    <w:r w:rsidR="00854C10"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="00854C10" w:rsidRPr="009F59B3">
                      <w:rPr>
                        <w:rFonts w:ascii="Roboto" w:hAnsi="Roboto"/>
                        <w:sz w:val="16"/>
                        <w:szCs w:val="16"/>
                      </w:rPr>
                      <w:t>MB: 02562987</w:t>
                    </w:r>
                    <w:r w:rsidR="00854C10"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IBAN: HR6324020061843600003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br/>
                    </w:r>
                  </w:p>
                </w:txbxContent>
              </v:textbox>
              <w10:wrap type="tight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2AF4C" w14:textId="77777777" w:rsidR="000C3B0B" w:rsidRDefault="000C3B0B" w:rsidP="00977A6D">
      <w:r>
        <w:separator/>
      </w:r>
    </w:p>
  </w:footnote>
  <w:footnote w:type="continuationSeparator" w:id="0">
    <w:p w14:paraId="4DB40C61" w14:textId="77777777" w:rsidR="000C3B0B" w:rsidRDefault="000C3B0B" w:rsidP="0097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0CA5D" w14:textId="3814CAB0" w:rsidR="00A31DC7" w:rsidRDefault="00FD3B5C">
    <w:pPr>
      <w:pStyle w:val="Zaglavlje"/>
    </w:pPr>
    <w:r>
      <mc:AlternateContent>
        <mc:Choice Requires="wps">
          <w:drawing>
            <wp:anchor distT="45720" distB="45720" distL="114300" distR="114300" simplePos="0" relativeHeight="251710464" behindDoc="0" locked="0" layoutInCell="1" allowOverlap="1" wp14:anchorId="70018AB5" wp14:editId="10B090EA">
              <wp:simplePos x="0" y="0"/>
              <wp:positionH relativeFrom="column">
                <wp:posOffset>-388620</wp:posOffset>
              </wp:positionH>
              <wp:positionV relativeFrom="paragraph">
                <wp:posOffset>-186529</wp:posOffset>
              </wp:positionV>
              <wp:extent cx="248729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729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7283DC" w14:textId="51B84959" w:rsidR="00FD3B5C" w:rsidRDefault="003F33AB">
                          <w:r>
                            <w:drawing>
                              <wp:inline distT="0" distB="0" distL="0" distR="0" wp14:anchorId="25E2B3C0" wp14:editId="37E0082C">
                                <wp:extent cx="1956263" cy="1252695"/>
                                <wp:effectExtent l="0" t="0" r="6350" b="5080"/>
                                <wp:docPr id="1269724605" name="Graphic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69724605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2027" cy="126919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0018A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0.6pt;margin-top:-14.7pt;width:195.85pt;height:110.6pt;z-index:2517104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" filled="f" stroked="f">
              <v:textbox style="mso-fit-shape-to-text:t">
                <w:txbxContent>
                  <w:p w14:paraId="627283DC" w14:textId="51B84959" w:rsidR="00FD3B5C" w:rsidRDefault="003F33AB">
                    <w:r>
                      <w:drawing>
                        <wp:inline distT="0" distB="0" distL="0" distR="0" wp14:anchorId="25E2B3C0" wp14:editId="37E0082C">
                          <wp:extent cx="1956263" cy="1252695"/>
                          <wp:effectExtent l="0" t="0" r="6350" b="5080"/>
                          <wp:docPr id="1269724605" name="Graphic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69724605" name="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96DAC541-7B7A-43D3-8B79-37D633B846F1}">
                                        <asvg:svgBlip xmlns:asvg="http://schemas.microsoft.com/office/drawing/2016/SVG/main" r:embed="rId4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2027" cy="126919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87795"/>
    <w:rsid w:val="000A0E52"/>
    <w:rsid w:val="000B0840"/>
    <w:rsid w:val="000C3B0B"/>
    <w:rsid w:val="000C6310"/>
    <w:rsid w:val="000F1964"/>
    <w:rsid w:val="000F4AC8"/>
    <w:rsid w:val="00112751"/>
    <w:rsid w:val="00114D2B"/>
    <w:rsid w:val="00124C11"/>
    <w:rsid w:val="00126A60"/>
    <w:rsid w:val="00135F1A"/>
    <w:rsid w:val="00163ABA"/>
    <w:rsid w:val="001739B0"/>
    <w:rsid w:val="00185864"/>
    <w:rsid w:val="001959D5"/>
    <w:rsid w:val="00197202"/>
    <w:rsid w:val="001B7597"/>
    <w:rsid w:val="001F0892"/>
    <w:rsid w:val="001F1157"/>
    <w:rsid w:val="002132E2"/>
    <w:rsid w:val="00243C8E"/>
    <w:rsid w:val="00261330"/>
    <w:rsid w:val="00282F77"/>
    <w:rsid w:val="00296856"/>
    <w:rsid w:val="002C008F"/>
    <w:rsid w:val="002C7C46"/>
    <w:rsid w:val="00303FBB"/>
    <w:rsid w:val="003354E6"/>
    <w:rsid w:val="00336D16"/>
    <w:rsid w:val="0038778A"/>
    <w:rsid w:val="003B30CF"/>
    <w:rsid w:val="003C4360"/>
    <w:rsid w:val="003F33AB"/>
    <w:rsid w:val="00413DAC"/>
    <w:rsid w:val="0041400F"/>
    <w:rsid w:val="004365C3"/>
    <w:rsid w:val="00445154"/>
    <w:rsid w:val="00462CB5"/>
    <w:rsid w:val="004A5C27"/>
    <w:rsid w:val="004B66D8"/>
    <w:rsid w:val="004D3147"/>
    <w:rsid w:val="0050585F"/>
    <w:rsid w:val="00557588"/>
    <w:rsid w:val="00585B7B"/>
    <w:rsid w:val="005A2E87"/>
    <w:rsid w:val="005D7F91"/>
    <w:rsid w:val="00613A6E"/>
    <w:rsid w:val="00694B8E"/>
    <w:rsid w:val="006B7FA7"/>
    <w:rsid w:val="006C47B9"/>
    <w:rsid w:val="00712ABB"/>
    <w:rsid w:val="00716249"/>
    <w:rsid w:val="00734F4E"/>
    <w:rsid w:val="007662C8"/>
    <w:rsid w:val="0077202E"/>
    <w:rsid w:val="007950B2"/>
    <w:rsid w:val="007A01FC"/>
    <w:rsid w:val="007A0B84"/>
    <w:rsid w:val="007C6332"/>
    <w:rsid w:val="00814969"/>
    <w:rsid w:val="008266E9"/>
    <w:rsid w:val="00832499"/>
    <w:rsid w:val="00854C10"/>
    <w:rsid w:val="00870293"/>
    <w:rsid w:val="0087280F"/>
    <w:rsid w:val="00874F72"/>
    <w:rsid w:val="00874FF4"/>
    <w:rsid w:val="00887E41"/>
    <w:rsid w:val="008A562A"/>
    <w:rsid w:val="008A74BF"/>
    <w:rsid w:val="008C4EB8"/>
    <w:rsid w:val="008D030D"/>
    <w:rsid w:val="008F0DCA"/>
    <w:rsid w:val="00904099"/>
    <w:rsid w:val="00921158"/>
    <w:rsid w:val="009742B6"/>
    <w:rsid w:val="00977027"/>
    <w:rsid w:val="00977A6D"/>
    <w:rsid w:val="00982254"/>
    <w:rsid w:val="00993224"/>
    <w:rsid w:val="009F59B3"/>
    <w:rsid w:val="00A062B5"/>
    <w:rsid w:val="00A31DC7"/>
    <w:rsid w:val="00A836D0"/>
    <w:rsid w:val="00AB39E7"/>
    <w:rsid w:val="00AC32BB"/>
    <w:rsid w:val="00AC35DA"/>
    <w:rsid w:val="00B35F52"/>
    <w:rsid w:val="00B4330B"/>
    <w:rsid w:val="00B4596F"/>
    <w:rsid w:val="00B62461"/>
    <w:rsid w:val="00B91E3F"/>
    <w:rsid w:val="00B92D0F"/>
    <w:rsid w:val="00B97FB4"/>
    <w:rsid w:val="00BB5C13"/>
    <w:rsid w:val="00BE7BE0"/>
    <w:rsid w:val="00BF055E"/>
    <w:rsid w:val="00C32712"/>
    <w:rsid w:val="00C64F0C"/>
    <w:rsid w:val="00C70D81"/>
    <w:rsid w:val="00C73B1B"/>
    <w:rsid w:val="00C82EEB"/>
    <w:rsid w:val="00CC0A51"/>
    <w:rsid w:val="00CF19EB"/>
    <w:rsid w:val="00D025D9"/>
    <w:rsid w:val="00D15334"/>
    <w:rsid w:val="00D65419"/>
    <w:rsid w:val="00D707B3"/>
    <w:rsid w:val="00D92ACA"/>
    <w:rsid w:val="00DC7DEF"/>
    <w:rsid w:val="00DD298A"/>
    <w:rsid w:val="00E00804"/>
    <w:rsid w:val="00E31B3D"/>
    <w:rsid w:val="00E8572F"/>
    <w:rsid w:val="00E91292"/>
    <w:rsid w:val="00F0554E"/>
    <w:rsid w:val="00F16D68"/>
    <w:rsid w:val="00F41479"/>
    <w:rsid w:val="00F470C3"/>
    <w:rsid w:val="00F51A1E"/>
    <w:rsid w:val="00FB564F"/>
    <w:rsid w:val="00FB7579"/>
    <w:rsid w:val="00FC20EA"/>
    <w:rsid w:val="00FD3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C10"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link w:val="BezproredaChar"/>
    <w:uiPriority w:val="1"/>
    <w:qFormat/>
    <w:rsid w:val="004D3147"/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4D3147"/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977A6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77A6D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977A6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77A6D"/>
    <w:rPr>
      <w:noProof/>
    </w:rPr>
  </w:style>
  <w:style w:type="paragraph" w:styleId="Naslov">
    <w:name w:val="Title"/>
    <w:basedOn w:val="Normal"/>
    <w:next w:val="Normal"/>
    <w:link w:val="NaslovChar"/>
    <w:uiPriority w:val="10"/>
    <w:qFormat/>
    <w:rsid w:val="00F16D68"/>
    <w:pPr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F16D6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tandardWeb">
    <w:name w:val="Normal (Web)"/>
    <w:basedOn w:val="Normal"/>
    <w:uiPriority w:val="99"/>
    <w:unhideWhenUsed/>
    <w:rsid w:val="00F16D68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20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AC1BD67C-761C-4F8A-A70F-A6277EDE7E9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GRADSVETANEDELJA</dc:creator>
  <cp:lastModifiedBy>Suzana Ribarević</cp:lastModifiedBy>
  <cp:revision>2</cp:revision>
  <cp:lastPrinted>2024-02-20T10:17:00Z</cp:lastPrinted>
  <dcterms:created xsi:type="dcterms:W3CDTF">2026-06-03T05:51:00Z</dcterms:created>
  <dcterms:modified xsi:type="dcterms:W3CDTF">2026-06-03T05:51:00Z</dcterms:modified>
</cp:coreProperties>
</file>